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B9" w:rsidRPr="00216CC0" w:rsidRDefault="00984B54" w:rsidP="003B13B9">
      <w:pPr>
        <w:pStyle w:val="Zhlav"/>
        <w:tabs>
          <w:tab w:val="clear" w:pos="9072"/>
          <w:tab w:val="left" w:pos="708"/>
        </w:tabs>
        <w:rPr>
          <w:b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5.85pt;width:159.65pt;height:70.75pt;z-index:251658240;visibility:visible;mso-width-relative:margin;mso-height-relative:margin" stroked="f">
            <v:textbox style="mso-next-textbox:#_x0000_s1026">
              <w:txbxContent>
                <w:p w:rsidR="003B13B9" w:rsidRPr="00216CC0" w:rsidRDefault="003B13B9" w:rsidP="003B13B9">
                  <w:pPr>
                    <w:pStyle w:val="Zhlav"/>
                    <w:tabs>
                      <w:tab w:val="left" w:pos="708"/>
                    </w:tabs>
                    <w:rPr>
                      <w:b/>
                      <w:sz w:val="22"/>
                    </w:rPr>
                  </w:pPr>
                  <w:r w:rsidRPr="00216CC0">
                    <w:rPr>
                      <w:b/>
                      <w:sz w:val="22"/>
                    </w:rPr>
                    <w:t>MĚSTSKÝ ÚŘAD PŘELOUČ</w:t>
                  </w:r>
                </w:p>
                <w:p w:rsidR="003B13B9" w:rsidRPr="00216CC0" w:rsidRDefault="003B13B9" w:rsidP="003B13B9">
                  <w:pPr>
                    <w:pStyle w:val="Zhlav"/>
                    <w:tabs>
                      <w:tab w:val="left" w:pos="708"/>
                    </w:tabs>
                    <w:rPr>
                      <w:rFonts w:ascii="Arial" w:hAnsi="Arial"/>
                    </w:rPr>
                  </w:pPr>
                  <w:r w:rsidRPr="00216CC0">
                    <w:rPr>
                      <w:rFonts w:ascii="Arial" w:hAnsi="Arial"/>
                    </w:rPr>
                    <w:t>Československé armády 1665</w:t>
                  </w:r>
                </w:p>
                <w:p w:rsidR="003B13B9" w:rsidRPr="00216CC0" w:rsidRDefault="003B13B9" w:rsidP="003B13B9">
                  <w:pPr>
                    <w:pStyle w:val="Zhlav"/>
                    <w:tabs>
                      <w:tab w:val="left" w:pos="708"/>
                    </w:tabs>
                  </w:pPr>
                  <w:r w:rsidRPr="00216CC0">
                    <w:rPr>
                      <w:rFonts w:ascii="Arial" w:hAnsi="Arial"/>
                    </w:rPr>
                    <w:t>535 33 Přelouč</w:t>
                  </w:r>
                </w:p>
                <w:p w:rsidR="003B13B9" w:rsidRDefault="003B13B9" w:rsidP="003B13B9"/>
              </w:txbxContent>
            </v:textbox>
          </v:shape>
        </w:pic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</w:tblGrid>
      <w:tr w:rsidR="003B13B9" w:rsidTr="009D2539">
        <w:trPr>
          <w:cantSplit/>
          <w:trHeight w:val="551"/>
          <w:jc w:val="right"/>
        </w:trPr>
        <w:tc>
          <w:tcPr>
            <w:tcW w:w="2622" w:type="dxa"/>
          </w:tcPr>
          <w:p w:rsidR="003B13B9" w:rsidRDefault="003B13B9" w:rsidP="009D2539">
            <w:pPr>
              <w:rPr>
                <w:rFonts w:ascii="Arial" w:hAnsi="Arial" w:cs="Arial"/>
              </w:rPr>
            </w:pPr>
          </w:p>
          <w:p w:rsidR="003B13B9" w:rsidRDefault="003B13B9" w:rsidP="009D2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Městský úřad Přelouč</w:t>
            </w:r>
          </w:p>
          <w:p w:rsidR="003B13B9" w:rsidRDefault="003B13B9" w:rsidP="009D25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B13B9" w:rsidRDefault="003B13B9" w:rsidP="009D2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Čís. dopor.</w:t>
            </w:r>
          </w:p>
        </w:tc>
      </w:tr>
      <w:tr w:rsidR="003B13B9" w:rsidRPr="00C05AE4" w:rsidTr="009D2539">
        <w:trPr>
          <w:cantSplit/>
          <w:trHeight w:val="703"/>
          <w:jc w:val="right"/>
        </w:trPr>
        <w:tc>
          <w:tcPr>
            <w:tcW w:w="2622" w:type="dxa"/>
            <w:vMerge w:val="restart"/>
          </w:tcPr>
          <w:p w:rsidR="003B13B9" w:rsidRDefault="003B13B9" w:rsidP="009D253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Došlo</w:t>
            </w:r>
          </w:p>
          <w:p w:rsidR="003B13B9" w:rsidRDefault="003B13B9" w:rsidP="009D253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  <w:p w:rsidR="003B13B9" w:rsidRDefault="003B13B9" w:rsidP="009D253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listů/příloh</w:t>
            </w:r>
          </w:p>
        </w:tc>
        <w:tc>
          <w:tcPr>
            <w:tcW w:w="1417" w:type="dxa"/>
          </w:tcPr>
          <w:p w:rsidR="003B13B9" w:rsidRDefault="003B13B9" w:rsidP="009D2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Zpracovatel</w:t>
            </w:r>
          </w:p>
          <w:p w:rsidR="003B13B9" w:rsidRPr="00C05AE4" w:rsidRDefault="003B13B9" w:rsidP="009D2539">
            <w:pPr>
              <w:rPr>
                <w:rFonts w:ascii="Arial" w:hAnsi="Arial" w:cs="Arial"/>
              </w:rPr>
            </w:pPr>
          </w:p>
        </w:tc>
      </w:tr>
      <w:tr w:rsidR="003B13B9" w:rsidTr="009D2539">
        <w:trPr>
          <w:cantSplit/>
          <w:trHeight w:val="533"/>
          <w:jc w:val="right"/>
        </w:trPr>
        <w:tc>
          <w:tcPr>
            <w:tcW w:w="2622" w:type="dxa"/>
            <w:vMerge/>
          </w:tcPr>
          <w:p w:rsidR="003B13B9" w:rsidRDefault="003B13B9" w:rsidP="009D25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B13B9" w:rsidRDefault="003B13B9" w:rsidP="009D2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Ukl. znak</w:t>
            </w:r>
          </w:p>
        </w:tc>
      </w:tr>
    </w:tbl>
    <w:p w:rsidR="0084320A" w:rsidRDefault="00984B54" w:rsidP="0084320A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pict>
          <v:shape id="_x0000_s1027" type="#_x0000_t202" style="position:absolute;margin-left:1.15pt;margin-top:16.65pt;width:453.6pt;height:1in;z-index:251660288;mso-position-horizontal-relative:text;mso-position-vertical-relative:text" o:allowincell="f">
            <v:textbox style="mso-next-textbox:#_x0000_s1027">
              <w:txbxContent>
                <w:p w:rsidR="0084320A" w:rsidRPr="00361AA2" w:rsidRDefault="0084320A" w:rsidP="0084320A">
                  <w:pPr>
                    <w:rPr>
                      <w:rFonts w:ascii="Arial" w:hAnsi="Arial"/>
                      <w:b/>
                      <w:spacing w:val="40"/>
                      <w:sz w:val="16"/>
                      <w:szCs w:val="16"/>
                    </w:rPr>
                  </w:pPr>
                </w:p>
                <w:p w:rsidR="0084320A" w:rsidRDefault="0084320A" w:rsidP="0084320A">
                  <w:pPr>
                    <w:jc w:val="center"/>
                    <w:rPr>
                      <w:rFonts w:ascii="Arial" w:hAnsi="Arial"/>
                      <w:b/>
                      <w:spacing w:val="40"/>
                      <w:sz w:val="28"/>
                    </w:rPr>
                  </w:pPr>
                  <w:r>
                    <w:rPr>
                      <w:rFonts w:ascii="Arial" w:hAnsi="Arial"/>
                      <w:b/>
                      <w:spacing w:val="40"/>
                      <w:sz w:val="28"/>
                    </w:rPr>
                    <w:t>Žádost o pronájem bytu (v domě) zvláštního určení</w:t>
                  </w:r>
                </w:p>
                <w:p w:rsidR="0084320A" w:rsidRDefault="0084320A" w:rsidP="0084320A">
                  <w:pPr>
                    <w:rPr>
                      <w:rFonts w:ascii="Arial" w:hAnsi="Arial"/>
                      <w:b/>
                      <w:spacing w:val="40"/>
                      <w:sz w:val="28"/>
                    </w:rPr>
                  </w:pPr>
                  <w:r>
                    <w:rPr>
                      <w:rFonts w:ascii="Arial" w:hAnsi="Arial"/>
                      <w:b/>
                      <w:spacing w:val="40"/>
                      <w:sz w:val="28"/>
                    </w:rPr>
                    <w:t>bezbariérový byt</w:t>
                  </w:r>
                </w:p>
                <w:p w:rsidR="0084320A" w:rsidRDefault="0084320A" w:rsidP="0084320A">
                  <w:r>
                    <w:t xml:space="preserve">  </w:t>
                  </w:r>
                </w:p>
              </w:txbxContent>
            </v:textbox>
          </v:shape>
        </w:pict>
      </w:r>
    </w:p>
    <w:p w:rsidR="0084320A" w:rsidRDefault="0084320A" w:rsidP="0084320A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84320A" w:rsidRDefault="0084320A" w:rsidP="0084320A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84320A" w:rsidRDefault="0084320A" w:rsidP="0084320A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84320A" w:rsidRDefault="0084320A" w:rsidP="0084320A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84320A" w:rsidRDefault="0084320A" w:rsidP="0084320A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84320A" w:rsidRDefault="0084320A" w:rsidP="0084320A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84320A" w:rsidRPr="00361AA2" w:rsidRDefault="0084320A" w:rsidP="0084320A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84320A" w:rsidRDefault="0084320A" w:rsidP="0084320A">
      <w:pPr>
        <w:rPr>
          <w:rFonts w:ascii="Arial" w:hAnsi="Arial"/>
          <w:b/>
        </w:rPr>
      </w:pPr>
      <w:r>
        <w:rPr>
          <w:rFonts w:ascii="Arial" w:hAnsi="Arial"/>
          <w:b/>
        </w:rPr>
        <w:t>1. Údaje o žadateli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835"/>
        <w:gridCol w:w="994"/>
        <w:gridCol w:w="3311"/>
      </w:tblGrid>
      <w:tr w:rsidR="0084320A" w:rsidTr="009D2539">
        <w:trPr>
          <w:trHeight w:val="744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Příjmení, jméno, titul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/>
              </w:rPr>
            </w:pPr>
          </w:p>
        </w:tc>
      </w:tr>
      <w:tr w:rsidR="0084320A" w:rsidTr="009D2539">
        <w:trPr>
          <w:trHeight w:val="699"/>
        </w:trPr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/>
              </w:rPr>
            </w:pPr>
          </w:p>
        </w:tc>
      </w:tr>
      <w:tr w:rsidR="0084320A" w:rsidTr="009D2539">
        <w:trPr>
          <w:trHeight w:val="74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Státní občanství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Rodinný stav</w:t>
            </w:r>
          </w:p>
        </w:tc>
      </w:tr>
      <w:tr w:rsidR="0084320A" w:rsidTr="009D2539">
        <w:trPr>
          <w:trHeight w:val="745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Trvalé bydliště: ulice, čp/č.or., město, PSČ,  popř. poschodí                                           kontaktní telefon</w:t>
            </w:r>
          </w:p>
        </w:tc>
      </w:tr>
      <w:tr w:rsidR="0084320A" w:rsidTr="009D2539">
        <w:trPr>
          <w:trHeight w:val="745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Skutečné bydliště (bydlí-li jinde): ulice, čp/č.or., město, PSČ, popř. poschodí                 kontaktní telefon</w:t>
            </w:r>
          </w:p>
        </w:tc>
      </w:tr>
    </w:tbl>
    <w:p w:rsidR="0084320A" w:rsidRDefault="0084320A" w:rsidP="0084320A">
      <w:pPr>
        <w:rPr>
          <w:rFonts w:ascii="Arial" w:hAnsi="Arial"/>
        </w:rPr>
      </w:pPr>
    </w:p>
    <w:p w:rsidR="0084320A" w:rsidRDefault="0084320A" w:rsidP="0084320A">
      <w:pPr>
        <w:rPr>
          <w:rFonts w:ascii="Arial" w:hAnsi="Arial"/>
          <w:b/>
        </w:rPr>
      </w:pPr>
      <w:r>
        <w:rPr>
          <w:rFonts w:ascii="Arial" w:hAnsi="Arial"/>
          <w:b/>
        </w:rPr>
        <w:t>2. Údaje o partnerovi žadatele (manžel/ka, druh, družka)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2835"/>
        <w:gridCol w:w="994"/>
        <w:gridCol w:w="3311"/>
      </w:tblGrid>
      <w:tr w:rsidR="0084320A" w:rsidTr="009D2539">
        <w:trPr>
          <w:trHeight w:val="744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Příjmení, jméno, titul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/>
              </w:rPr>
            </w:pPr>
          </w:p>
        </w:tc>
      </w:tr>
      <w:tr w:rsidR="0084320A" w:rsidTr="009D2539">
        <w:trPr>
          <w:trHeight w:val="745"/>
        </w:trPr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/>
              </w:rPr>
            </w:pPr>
          </w:p>
        </w:tc>
      </w:tr>
      <w:tr w:rsidR="0084320A" w:rsidTr="009D2539">
        <w:trPr>
          <w:trHeight w:val="74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Státní občanství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Rodinný stav</w:t>
            </w:r>
          </w:p>
        </w:tc>
      </w:tr>
      <w:tr w:rsidR="0084320A" w:rsidTr="009D2539">
        <w:trPr>
          <w:trHeight w:val="745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Trvalé bydliště: ulice, čp/č.or., město, PSČ, kontaktní telefon – </w:t>
            </w:r>
            <w:r>
              <w:rPr>
                <w:rFonts w:ascii="Arial" w:hAnsi="Arial"/>
                <w:i/>
              </w:rPr>
              <w:t>nevyplňujte, je-li shodné s žadatelem</w:t>
            </w:r>
          </w:p>
        </w:tc>
      </w:tr>
      <w:tr w:rsidR="0084320A" w:rsidTr="009D2539">
        <w:trPr>
          <w:trHeight w:val="62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Skutečné bydliště: ulice, čp/č.or., město, PSČ, kontaktní telefon – </w:t>
            </w:r>
            <w:r>
              <w:rPr>
                <w:rFonts w:ascii="Arial" w:hAnsi="Arial"/>
                <w:i/>
              </w:rPr>
              <w:t>nevyplňujte, je-li shodné s žadatelem</w:t>
            </w:r>
          </w:p>
        </w:tc>
      </w:tr>
    </w:tbl>
    <w:p w:rsidR="0084320A" w:rsidRDefault="0084320A" w:rsidP="0084320A">
      <w:pPr>
        <w:rPr>
          <w:rFonts w:ascii="Arial" w:hAnsi="Arial"/>
        </w:rPr>
      </w:pPr>
    </w:p>
    <w:p w:rsidR="0084320A" w:rsidRDefault="0084320A" w:rsidP="0084320A">
      <w:pPr>
        <w:rPr>
          <w:rFonts w:ascii="Arial" w:hAnsi="Arial"/>
          <w:b/>
        </w:rPr>
      </w:pPr>
      <w:r>
        <w:rPr>
          <w:rFonts w:ascii="Arial" w:hAnsi="Arial"/>
          <w:b/>
        </w:rPr>
        <w:t>3. Údaje o výši příjmu a bytových poměrech žadatele (partnera)</w:t>
      </w:r>
    </w:p>
    <w:p w:rsidR="0084320A" w:rsidRDefault="0084320A" w:rsidP="0084320A"/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4998"/>
        <w:gridCol w:w="4999"/>
      </w:tblGrid>
      <w:tr w:rsidR="0084320A" w:rsidTr="009D2539">
        <w:trPr>
          <w:cantSplit/>
          <w:trHeight w:val="74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Příjem žadatele:</w:t>
            </w:r>
          </w:p>
          <w:p w:rsidR="0084320A" w:rsidRDefault="0084320A" w:rsidP="009D2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 výdělek ze zaměstnání </w:t>
            </w:r>
          </w:p>
          <w:p w:rsidR="0084320A" w:rsidRDefault="0084320A" w:rsidP="0084320A">
            <w:pPr>
              <w:numPr>
                <w:ilvl w:val="0"/>
                <w:numId w:val="1"/>
              </w:numPr>
              <w:tabs>
                <w:tab w:val="num" w:pos="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starobní důchod                      </w:t>
            </w:r>
          </w:p>
          <w:p w:rsidR="0084320A" w:rsidRDefault="0084320A" w:rsidP="0084320A">
            <w:pPr>
              <w:numPr>
                <w:ilvl w:val="0"/>
                <w:numId w:val="1"/>
              </w:numPr>
              <w:tabs>
                <w:tab w:val="num" w:pos="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plný invalidní důchod   </w:t>
            </w:r>
          </w:p>
          <w:p w:rsidR="0084320A" w:rsidRDefault="0084320A" w:rsidP="0084320A">
            <w:pPr>
              <w:numPr>
                <w:ilvl w:val="0"/>
                <w:numId w:val="1"/>
              </w:numPr>
              <w:tabs>
                <w:tab w:val="num" w:pos="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jiný příjem, uveďte: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Druh příjmu partnera:</w:t>
            </w:r>
          </w:p>
          <w:p w:rsidR="0084320A" w:rsidRDefault="0084320A" w:rsidP="009D2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výdělek ze zaměstnání</w:t>
            </w:r>
          </w:p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 starobní důchod </w:t>
            </w:r>
          </w:p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 plný invalidní důchod </w:t>
            </w:r>
          </w:p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 jiný příjem, uveďte: </w:t>
            </w:r>
          </w:p>
          <w:p w:rsidR="0084320A" w:rsidRDefault="0084320A" w:rsidP="009D2539">
            <w:pPr>
              <w:rPr>
                <w:rFonts w:ascii="Arial" w:hAnsi="Arial"/>
              </w:rPr>
            </w:pPr>
          </w:p>
        </w:tc>
      </w:tr>
      <w:tr w:rsidR="0084320A" w:rsidTr="009D2539">
        <w:trPr>
          <w:cantSplit/>
          <w:trHeight w:val="1230"/>
        </w:trPr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20A" w:rsidRDefault="0084320A" w:rsidP="009D2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Žadatel bydlí:</w:t>
            </w:r>
          </w:p>
          <w:p w:rsidR="0084320A" w:rsidRDefault="0084320A" w:rsidP="009D2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ve vlastním domě  - ve vlastním bytě  -  v obecním bytě  - v družstevním bytě  - v bytě soukromého majitele    </w:t>
            </w:r>
          </w:p>
          <w:p w:rsidR="0084320A" w:rsidRDefault="0084320A" w:rsidP="009D2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Vztah žadatele k uvedenému bytu:</w:t>
            </w:r>
          </w:p>
          <w:p w:rsidR="0084320A" w:rsidRDefault="0084320A" w:rsidP="009D253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v nájmu  -  v podnájmu  -  u příbuzných (u dětí, apod.)  -  jinak *) – uveďte jak:  </w:t>
            </w:r>
          </w:p>
          <w:p w:rsidR="0084320A" w:rsidRDefault="0084320A" w:rsidP="009D2539">
            <w:pPr>
              <w:pStyle w:val="Zhlav"/>
              <w:tabs>
                <w:tab w:val="left" w:pos="70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………………………………………………..…………………………………………………………………………</w:t>
            </w:r>
          </w:p>
        </w:tc>
      </w:tr>
    </w:tbl>
    <w:p w:rsidR="0084320A" w:rsidRDefault="0084320A" w:rsidP="0084320A">
      <w:pPr>
        <w:rPr>
          <w:rFonts w:ascii="Arial" w:hAnsi="Arial"/>
          <w:b/>
        </w:rPr>
      </w:pPr>
    </w:p>
    <w:p w:rsidR="0084320A" w:rsidRDefault="0084320A" w:rsidP="0084320A">
      <w:pPr>
        <w:rPr>
          <w:rFonts w:ascii="Arial" w:hAnsi="Arial"/>
          <w:b/>
        </w:rPr>
      </w:pPr>
    </w:p>
    <w:p w:rsidR="0084320A" w:rsidRDefault="0084320A" w:rsidP="0084320A">
      <w:pPr>
        <w:pStyle w:val="Zpat"/>
      </w:pPr>
      <w:r>
        <w:rPr>
          <w:rFonts w:ascii="Arial" w:hAnsi="Arial"/>
        </w:rPr>
        <w:t>*) Škrtněte, co se nehodí</w:t>
      </w:r>
    </w:p>
    <w:p w:rsidR="0084320A" w:rsidRDefault="0084320A" w:rsidP="0084320A">
      <w:pPr>
        <w:rPr>
          <w:rFonts w:ascii="Arial" w:hAnsi="Arial"/>
          <w:b/>
        </w:rPr>
      </w:pPr>
    </w:p>
    <w:p w:rsidR="0084320A" w:rsidRDefault="0084320A" w:rsidP="0084320A">
      <w:pPr>
        <w:rPr>
          <w:rFonts w:ascii="Arial" w:hAnsi="Arial"/>
          <w:b/>
        </w:rPr>
      </w:pPr>
    </w:p>
    <w:p w:rsidR="0084320A" w:rsidRDefault="0084320A" w:rsidP="0084320A">
      <w:pPr>
        <w:rPr>
          <w:rFonts w:ascii="Arial" w:hAnsi="Arial"/>
        </w:rPr>
      </w:pPr>
      <w:r>
        <w:rPr>
          <w:rFonts w:ascii="Arial" w:hAnsi="Arial"/>
          <w:b/>
        </w:rPr>
        <w:t xml:space="preserve">4. Důvody žadatele </w:t>
      </w:r>
      <w:r>
        <w:rPr>
          <w:rFonts w:ascii="Arial" w:hAnsi="Arial"/>
        </w:rPr>
        <w:t>(popsat nevýhody dosavadního způsobu bydlení)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7"/>
      </w:tblGrid>
      <w:tr w:rsidR="0084320A" w:rsidTr="009D2539">
        <w:trPr>
          <w:cantSplit/>
          <w:trHeight w:val="3738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/>
              </w:rPr>
            </w:pPr>
          </w:p>
        </w:tc>
      </w:tr>
    </w:tbl>
    <w:p w:rsidR="0084320A" w:rsidRDefault="0084320A" w:rsidP="0084320A">
      <w:pPr>
        <w:rPr>
          <w:rFonts w:ascii="Arial" w:hAnsi="Arial"/>
          <w:b/>
        </w:rPr>
      </w:pPr>
    </w:p>
    <w:p w:rsidR="0084320A" w:rsidRDefault="0084320A" w:rsidP="0084320A">
      <w:pPr>
        <w:rPr>
          <w:rFonts w:ascii="Arial" w:hAnsi="Arial"/>
          <w:b/>
        </w:rPr>
      </w:pPr>
      <w:r>
        <w:rPr>
          <w:rFonts w:ascii="Arial" w:hAnsi="Arial"/>
          <w:b/>
        </w:rPr>
        <w:t>5. Osoby žijící s žadatelem ve společné domácnosti:  rodiče, děti, vnuci, zeť, snacha: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1134"/>
        <w:gridCol w:w="992"/>
        <w:gridCol w:w="1276"/>
        <w:gridCol w:w="992"/>
        <w:gridCol w:w="2886"/>
      </w:tblGrid>
      <w:tr w:rsidR="0084320A" w:rsidTr="009D2539">
        <w:trPr>
          <w:cantSplit/>
          <w:trHeight w:val="7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Příbuzenský poměr k žadateli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Rok narození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Počet nezaopatř. dětí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Poznámka</w:t>
            </w:r>
          </w:p>
        </w:tc>
      </w:tr>
      <w:tr w:rsidR="0084320A" w:rsidTr="009D2539">
        <w:trPr>
          <w:cantSplit/>
          <w:trHeight w:val="51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4320A" w:rsidTr="009D2539">
        <w:trPr>
          <w:cantSplit/>
          <w:trHeight w:val="51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4320A" w:rsidTr="009D2539">
        <w:trPr>
          <w:cantSplit/>
          <w:trHeight w:val="51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4320A" w:rsidTr="009D2539">
        <w:trPr>
          <w:cantSplit/>
          <w:trHeight w:val="51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4320A" w:rsidTr="009D2539">
        <w:trPr>
          <w:cantSplit/>
          <w:trHeight w:val="51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4320A" w:rsidRDefault="0084320A" w:rsidP="0084320A"/>
    <w:tbl>
      <w:tblPr>
        <w:tblW w:w="994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6"/>
      </w:tblGrid>
      <w:tr w:rsidR="0084320A" w:rsidTr="0084320A">
        <w:trPr>
          <w:cantSplit/>
          <w:trHeight w:val="1410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Bydlíte-li v obecním bytě, dáte - nedáte *), v případě pronájmu požadovaného bytu, svůj původní byt k dispozici městu Přelouč</w:t>
            </w:r>
          </w:p>
          <w:p w:rsidR="0084320A" w:rsidRDefault="0084320A" w:rsidP="009D2539">
            <w:pPr>
              <w:pStyle w:val="Zhlav"/>
              <w:tabs>
                <w:tab w:val="left" w:pos="70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důvody: ………………………………………………………………………………………………………………….. ……………………………………………………………………………………………………………..………………</w:t>
            </w:r>
          </w:p>
        </w:tc>
      </w:tr>
    </w:tbl>
    <w:p w:rsidR="00B22699" w:rsidRDefault="00B22699" w:rsidP="0084320A">
      <w:pPr>
        <w:spacing w:line="360" w:lineRule="auto"/>
        <w:rPr>
          <w:rFonts w:ascii="Arial" w:hAnsi="Arial"/>
          <w:b/>
        </w:rPr>
      </w:pPr>
    </w:p>
    <w:p w:rsidR="00F06DE6" w:rsidRDefault="00F06DE6" w:rsidP="0084320A">
      <w:pPr>
        <w:spacing w:line="360" w:lineRule="auto"/>
        <w:rPr>
          <w:rFonts w:ascii="Arial" w:hAnsi="Arial"/>
          <w:b/>
        </w:rPr>
      </w:pPr>
    </w:p>
    <w:p w:rsidR="00F06DE6" w:rsidRDefault="00F06DE6" w:rsidP="0084320A">
      <w:pPr>
        <w:spacing w:line="360" w:lineRule="auto"/>
        <w:rPr>
          <w:rFonts w:ascii="Arial" w:hAnsi="Arial"/>
          <w:b/>
        </w:rPr>
      </w:pPr>
    </w:p>
    <w:p w:rsidR="00F06DE6" w:rsidRDefault="00F06DE6" w:rsidP="0084320A">
      <w:pPr>
        <w:spacing w:line="360" w:lineRule="auto"/>
        <w:rPr>
          <w:rFonts w:ascii="Arial" w:hAnsi="Arial"/>
          <w:b/>
        </w:rPr>
      </w:pPr>
    </w:p>
    <w:p w:rsidR="00F06DE6" w:rsidRDefault="00F06DE6" w:rsidP="0084320A">
      <w:pPr>
        <w:spacing w:line="360" w:lineRule="auto"/>
        <w:rPr>
          <w:rFonts w:ascii="Arial" w:hAnsi="Arial"/>
          <w:b/>
        </w:rPr>
      </w:pPr>
    </w:p>
    <w:p w:rsidR="00F06DE6" w:rsidRDefault="00F06DE6" w:rsidP="0084320A">
      <w:pPr>
        <w:spacing w:line="360" w:lineRule="auto"/>
        <w:rPr>
          <w:rFonts w:ascii="Arial" w:hAnsi="Arial"/>
          <w:b/>
        </w:rPr>
      </w:pPr>
    </w:p>
    <w:p w:rsidR="00F06DE6" w:rsidRDefault="00F06DE6" w:rsidP="0084320A">
      <w:pPr>
        <w:spacing w:line="360" w:lineRule="auto"/>
        <w:rPr>
          <w:rFonts w:ascii="Arial" w:hAnsi="Arial"/>
          <w:b/>
        </w:rPr>
      </w:pPr>
    </w:p>
    <w:p w:rsidR="00F06DE6" w:rsidRDefault="00F06DE6" w:rsidP="0084320A">
      <w:pPr>
        <w:spacing w:line="360" w:lineRule="auto"/>
        <w:rPr>
          <w:rFonts w:ascii="Arial" w:hAnsi="Arial"/>
          <w:b/>
        </w:rPr>
      </w:pPr>
    </w:p>
    <w:p w:rsidR="0084320A" w:rsidRDefault="0084320A" w:rsidP="0084320A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6. Mimořádné výhody - pečovatelská služba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6"/>
      </w:tblGrid>
      <w:tr w:rsidR="0084320A" w:rsidTr="009D2539">
        <w:trPr>
          <w:cantSplit/>
          <w:trHeight w:val="1650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0A" w:rsidRDefault="0084320A" w:rsidP="009D2539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Jsem držitelem průkazu mimořádných výhod                                    ANO  -  NE )</w:t>
            </w:r>
          </w:p>
          <w:p w:rsidR="0084320A" w:rsidRDefault="0084320A" w:rsidP="009D2539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Pokud ano, jde o stupeň:     I.               II.             III.</w:t>
            </w:r>
          </w:p>
          <w:p w:rsidR="0084320A" w:rsidRDefault="0084320A" w:rsidP="009D2539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Žadatel v současné době užívá pečovatelskou službu:                    ANO    -   NE *)</w:t>
            </w:r>
          </w:p>
          <w:p w:rsidR="0084320A" w:rsidRDefault="0084320A" w:rsidP="009D2539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uveďte druh pečovatelské služby: ……………………………………………………………………</w:t>
            </w:r>
          </w:p>
          <w:p w:rsidR="0084320A" w:rsidRDefault="0084320A" w:rsidP="009D2539">
            <w:pPr>
              <w:spacing w:line="480" w:lineRule="auto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 xml:space="preserve">        příspěvek na péči         ANO  -  NE                     stupeň:       I.            II.           III.       IV.</w:t>
            </w:r>
          </w:p>
          <w:p w:rsidR="0084320A" w:rsidRDefault="0084320A" w:rsidP="009D2539">
            <w:pPr>
              <w:rPr>
                <w:rFonts w:ascii="Arial" w:hAnsi="Arial"/>
              </w:rPr>
            </w:pPr>
          </w:p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Žadatel bude využívat pečovatelských služeb v přiděleném bytě     ANO   -    NE *)</w:t>
            </w:r>
          </w:p>
          <w:p w:rsidR="0084320A" w:rsidRDefault="0084320A" w:rsidP="009D2539">
            <w:pPr>
              <w:rPr>
                <w:rFonts w:ascii="Arial" w:hAnsi="Arial"/>
              </w:rPr>
            </w:pPr>
          </w:p>
          <w:p w:rsidR="0084320A" w:rsidRDefault="0084320A" w:rsidP="009D2539">
            <w:pPr>
              <w:rPr>
                <w:rFonts w:ascii="Arial" w:hAnsi="Arial"/>
              </w:rPr>
            </w:pPr>
          </w:p>
        </w:tc>
      </w:tr>
    </w:tbl>
    <w:p w:rsidR="0084320A" w:rsidRDefault="0084320A" w:rsidP="0084320A">
      <w:pPr>
        <w:tabs>
          <w:tab w:val="num" w:pos="196"/>
        </w:tabs>
        <w:spacing w:line="360" w:lineRule="auto"/>
        <w:rPr>
          <w:rFonts w:ascii="Arial" w:hAnsi="Arial"/>
          <w:b/>
        </w:rPr>
      </w:pPr>
    </w:p>
    <w:p w:rsidR="0084320A" w:rsidRDefault="0084320A" w:rsidP="0084320A">
      <w:pPr>
        <w:tabs>
          <w:tab w:val="num" w:pos="196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7. Zde můžete uvést další skutečnosti, které jsou podle Vás důležité pro rozhodování komise 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0"/>
      </w:tblGrid>
      <w:tr w:rsidR="0084320A" w:rsidTr="009D2539">
        <w:trPr>
          <w:trHeight w:val="2348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/>
        </w:tc>
      </w:tr>
    </w:tbl>
    <w:p w:rsidR="0084320A" w:rsidRDefault="0084320A" w:rsidP="0084320A"/>
    <w:p w:rsidR="0084320A" w:rsidRDefault="0084320A" w:rsidP="0084320A"/>
    <w:p w:rsidR="0084320A" w:rsidRDefault="0084320A" w:rsidP="008432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Prohlášení žadatele:</w:t>
      </w:r>
    </w:p>
    <w:p w:rsidR="0084320A" w:rsidRDefault="0084320A" w:rsidP="0084320A">
      <w:pPr>
        <w:rPr>
          <w:rFonts w:ascii="Arial" w:hAnsi="Arial" w:cs="Arial"/>
          <w:b/>
          <w:bCs/>
        </w:rPr>
      </w:pPr>
    </w:p>
    <w:p w:rsidR="0084320A" w:rsidRDefault="0084320A" w:rsidP="008432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Čestně prohlašuji, že všechny údaje, které jsem uvedl v žádosti, jsou pravdivé</w:t>
      </w:r>
      <w:r>
        <w:rPr>
          <w:rFonts w:ascii="Arial" w:hAnsi="Arial" w:cs="Arial"/>
        </w:rPr>
        <w:t xml:space="preserve">. </w:t>
      </w:r>
    </w:p>
    <w:p w:rsidR="0084320A" w:rsidRDefault="0084320A" w:rsidP="00843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Jsem si vědom(a),</w:t>
      </w:r>
      <w:r w:rsidR="00F06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 úmyslné uvedení nepravdivého údaje může být považováno za přestupek dle zákona č.200/1990 Sb., o přestupcích, ve znění pozdějších předpisů.</w:t>
      </w:r>
    </w:p>
    <w:p w:rsidR="0084320A" w:rsidRDefault="0084320A" w:rsidP="00843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Změny v údajích uvedených v žádosti jsem povinen písemně oznámit městu Přelouč, odboru sociálnímu do 30-ti dnů od této změny.</w:t>
      </w:r>
    </w:p>
    <w:p w:rsidR="0084320A" w:rsidRDefault="0084320A" w:rsidP="00843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 poskytnutím svých osobních dat (včetně zdravotních údajů) osobám odpovědným za zpracování a posouzení žádosti o pronájem bytu v domě zvláštního určení v souladu se zák. 101/2000 Sb., o ochraně osobních dat v platném znění. Tyto osoby jsou vázány mlčenlivostí.</w:t>
      </w:r>
    </w:p>
    <w:p w:rsidR="0084320A" w:rsidRDefault="0084320A" w:rsidP="0084320A">
      <w:pPr>
        <w:rPr>
          <w:rFonts w:ascii="Arial" w:hAnsi="Arial" w:cs="Arial"/>
        </w:rPr>
      </w:pPr>
    </w:p>
    <w:p w:rsidR="0084320A" w:rsidRDefault="0084320A" w:rsidP="0084320A">
      <w:pPr>
        <w:rPr>
          <w:rFonts w:ascii="Arial" w:hAnsi="Arial" w:cs="Arial"/>
        </w:rPr>
      </w:pPr>
    </w:p>
    <w:p w:rsidR="0084320A" w:rsidRDefault="0084320A" w:rsidP="0084320A">
      <w:pPr>
        <w:rPr>
          <w:rFonts w:ascii="Arial" w:hAnsi="Arial" w:cs="Arial"/>
        </w:rPr>
      </w:pPr>
    </w:p>
    <w:p w:rsidR="0084320A" w:rsidRDefault="00F06DE6" w:rsidP="0084320A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Dne: ………………………</w:t>
      </w:r>
      <w:r>
        <w:rPr>
          <w:rFonts w:ascii="Arial" w:hAnsi="Arial" w:cs="Arial"/>
        </w:rPr>
        <w:tab/>
      </w:r>
      <w:r w:rsidR="0084320A">
        <w:rPr>
          <w:rFonts w:ascii="Arial" w:hAnsi="Arial" w:cs="Arial"/>
        </w:rPr>
        <w:t>…………………………….</w:t>
      </w:r>
    </w:p>
    <w:p w:rsidR="0084320A" w:rsidRDefault="00F06DE6" w:rsidP="0084320A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84320A">
        <w:rPr>
          <w:rFonts w:ascii="Arial" w:hAnsi="Arial" w:cs="Arial"/>
        </w:rPr>
        <w:t xml:space="preserve"> Podpis žadatele</w:t>
      </w:r>
    </w:p>
    <w:p w:rsidR="0084320A" w:rsidRDefault="0084320A" w:rsidP="0084320A">
      <w:pPr>
        <w:pStyle w:val="Zhlav"/>
        <w:tabs>
          <w:tab w:val="left" w:pos="708"/>
        </w:tabs>
      </w:pPr>
    </w:p>
    <w:p w:rsidR="0084320A" w:rsidRDefault="0084320A" w:rsidP="0084320A">
      <w:pPr>
        <w:pStyle w:val="Zhlav"/>
        <w:tabs>
          <w:tab w:val="left" w:pos="708"/>
        </w:tabs>
      </w:pPr>
    </w:p>
    <w:p w:rsidR="0084320A" w:rsidRDefault="0084320A" w:rsidP="0084320A">
      <w:pPr>
        <w:pStyle w:val="Zhlav"/>
        <w:tabs>
          <w:tab w:val="left" w:pos="708"/>
        </w:tabs>
      </w:pPr>
    </w:p>
    <w:p w:rsidR="0084320A" w:rsidRDefault="0084320A" w:rsidP="0084320A">
      <w:pPr>
        <w:pStyle w:val="Zhlav"/>
        <w:tabs>
          <w:tab w:val="left" w:pos="708"/>
        </w:tabs>
      </w:pPr>
    </w:p>
    <w:p w:rsidR="0084320A" w:rsidRDefault="0084320A" w:rsidP="0084320A">
      <w:pPr>
        <w:pStyle w:val="Zhlav"/>
        <w:tabs>
          <w:tab w:val="left" w:pos="708"/>
        </w:tabs>
      </w:pPr>
    </w:p>
    <w:p w:rsidR="0084320A" w:rsidRDefault="0084320A" w:rsidP="0084320A">
      <w:pPr>
        <w:pStyle w:val="Zpat"/>
        <w:rPr>
          <w:rFonts w:ascii="Arial" w:hAnsi="Arial"/>
        </w:rPr>
      </w:pPr>
    </w:p>
    <w:p w:rsidR="0084320A" w:rsidRDefault="0084320A" w:rsidP="0084320A">
      <w:pPr>
        <w:pStyle w:val="Zpat"/>
      </w:pPr>
      <w:r>
        <w:t>*) Škrtněte, co se nehodí</w:t>
      </w: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F06DE6" w:rsidRDefault="00F06DE6" w:rsidP="003B13B9">
      <w:pPr>
        <w:pStyle w:val="Zhlav"/>
        <w:tabs>
          <w:tab w:val="clear" w:pos="9072"/>
          <w:tab w:val="left" w:pos="708"/>
        </w:tabs>
      </w:pPr>
    </w:p>
    <w:p w:rsidR="00F06DE6" w:rsidRDefault="00F06DE6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3B13B9">
      <w:pPr>
        <w:pStyle w:val="Zhlav"/>
        <w:tabs>
          <w:tab w:val="clear" w:pos="9072"/>
          <w:tab w:val="left" w:pos="708"/>
        </w:tabs>
      </w:pPr>
    </w:p>
    <w:p w:rsidR="0084320A" w:rsidRDefault="0084320A" w:rsidP="0084320A">
      <w:pPr>
        <w:pStyle w:val="Zhlav"/>
        <w:rPr>
          <w:b/>
          <w:sz w:val="24"/>
        </w:rPr>
      </w:pPr>
      <w:r>
        <w:rPr>
          <w:b/>
          <w:sz w:val="24"/>
        </w:rPr>
        <w:lastRenderedPageBreak/>
        <w:t xml:space="preserve">Příloha k žádosti o pronájem bezbariérového bytu </w:t>
      </w:r>
    </w:p>
    <w:p w:rsidR="0084320A" w:rsidRDefault="0084320A" w:rsidP="0084320A">
      <w:pPr>
        <w:pStyle w:val="Zhlav"/>
        <w:tabs>
          <w:tab w:val="left" w:pos="708"/>
        </w:tabs>
      </w:pPr>
    </w:p>
    <w:p w:rsidR="0084320A" w:rsidRDefault="0084320A" w:rsidP="0084320A">
      <w:pPr>
        <w:pStyle w:val="Zhlav"/>
        <w:tabs>
          <w:tab w:val="left" w:pos="708"/>
        </w:tabs>
      </w:pPr>
    </w:p>
    <w:p w:rsidR="0084320A" w:rsidRDefault="0084320A" w:rsidP="0084320A">
      <w:pPr>
        <w:pStyle w:val="Prost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MĚSTSKÝ ÚŘAD PŘELOUČ</w:t>
      </w:r>
    </w:p>
    <w:p w:rsidR="0084320A" w:rsidRDefault="0084320A" w:rsidP="0084320A">
      <w:pPr>
        <w:pStyle w:val="Prosttext"/>
        <w:rPr>
          <w:rFonts w:ascii="Times New Roman" w:hAnsi="Times New Roman"/>
        </w:rPr>
      </w:pPr>
      <w:r>
        <w:rPr>
          <w:rFonts w:ascii="Times New Roman" w:hAnsi="Times New Roman"/>
        </w:rPr>
        <w:t>Odbor sociální</w:t>
      </w:r>
    </w:p>
    <w:p w:rsidR="0084320A" w:rsidRDefault="0084320A" w:rsidP="0084320A">
      <w:pPr>
        <w:pStyle w:val="Prosttext"/>
        <w:rPr>
          <w:rFonts w:ascii="Times New Roman" w:hAnsi="Times New Roman"/>
        </w:rPr>
      </w:pPr>
      <w:r>
        <w:rPr>
          <w:rFonts w:ascii="Times New Roman" w:hAnsi="Times New Roman"/>
        </w:rPr>
        <w:t>Československé armády 1665, 535 01 Přelouč</w:t>
      </w:r>
    </w:p>
    <w:p w:rsidR="0084320A" w:rsidRDefault="0084320A" w:rsidP="0084320A">
      <w:pPr>
        <w:pStyle w:val="Prosttext"/>
        <w:jc w:val="center"/>
        <w:rPr>
          <w:rFonts w:ascii="Times New Roman" w:hAnsi="Times New Roman"/>
        </w:rPr>
      </w:pPr>
    </w:p>
    <w:p w:rsidR="0084320A" w:rsidRDefault="0084320A" w:rsidP="0084320A">
      <w:pPr>
        <w:pStyle w:val="Prost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</w:t>
      </w:r>
    </w:p>
    <w:tbl>
      <w:tblPr>
        <w:tblW w:w="974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7"/>
        <w:gridCol w:w="3057"/>
      </w:tblGrid>
      <w:tr w:rsidR="0084320A" w:rsidTr="009D2539">
        <w:trPr>
          <w:trHeight w:val="74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Příjmení, jméno, titul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narození:</w:t>
            </w:r>
          </w:p>
        </w:tc>
      </w:tr>
      <w:tr w:rsidR="0084320A" w:rsidTr="009D2539">
        <w:trPr>
          <w:trHeight w:val="745"/>
        </w:trPr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A" w:rsidRDefault="0084320A" w:rsidP="009D25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Trvalé bydliště: ulice, čp/č.or., město, PSČ</w:t>
            </w:r>
          </w:p>
        </w:tc>
      </w:tr>
    </w:tbl>
    <w:p w:rsidR="0084320A" w:rsidRDefault="0084320A" w:rsidP="0084320A">
      <w:pPr>
        <w:rPr>
          <w:rFonts w:ascii="Arial" w:hAnsi="Arial" w:cs="Arial"/>
        </w:rPr>
      </w:pPr>
    </w:p>
    <w:p w:rsidR="0084320A" w:rsidRDefault="0084320A" w:rsidP="00843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 poskytnutím svých osobních dat (včetně zdravotních údajů) osobám odpovědným za zpracování a posouzení žádosti o pronájem bezbariérového bytu v souladu se z. č. 101/2000 Sb., o ochraně osobních dat v platném znění. Tyto osoby jsou vázány mlčenlivostí.</w:t>
      </w:r>
    </w:p>
    <w:p w:rsidR="0084320A" w:rsidRDefault="0084320A" w:rsidP="0084320A">
      <w:pPr>
        <w:rPr>
          <w:rFonts w:ascii="Arial" w:hAnsi="Arial" w:cs="Arial"/>
        </w:rPr>
      </w:pPr>
    </w:p>
    <w:p w:rsidR="0084320A" w:rsidRDefault="0084320A" w:rsidP="00843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…………………………………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84320A" w:rsidRDefault="0084320A" w:rsidP="008432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Podpis žadatele</w:t>
      </w:r>
    </w:p>
    <w:p w:rsidR="0084320A" w:rsidRDefault="0084320A" w:rsidP="0084320A">
      <w:pPr>
        <w:rPr>
          <w:rFonts w:ascii="Arial" w:hAnsi="Arial" w:cs="Arial"/>
        </w:rPr>
      </w:pPr>
    </w:p>
    <w:p w:rsidR="0084320A" w:rsidRDefault="0084320A" w:rsidP="008432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Vyjádření ošetřujícího lékaře zdravotně postižené osoby: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4320A" w:rsidTr="009D2539">
        <w:trPr>
          <w:trHeight w:val="375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20A" w:rsidTr="009D2539">
        <w:trPr>
          <w:trHeight w:val="25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A" w:rsidRDefault="0084320A" w:rsidP="009D25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Další údaje, které jsou podle Vás důležité pro rozhodnutí o pronájmu bezbariérového bytu:</w:t>
            </w:r>
          </w:p>
          <w:p w:rsidR="0084320A" w:rsidRDefault="0084320A" w:rsidP="009D25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20A" w:rsidRDefault="0084320A" w:rsidP="009D25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20A" w:rsidRDefault="0084320A" w:rsidP="009D25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20A" w:rsidRDefault="0084320A" w:rsidP="009D25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20A" w:rsidRDefault="0084320A" w:rsidP="009D25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320A" w:rsidRDefault="0084320A" w:rsidP="0084320A">
      <w:pPr>
        <w:rPr>
          <w:rFonts w:ascii="Arial" w:hAnsi="Arial" w:cs="Arial"/>
          <w:sz w:val="18"/>
          <w:szCs w:val="18"/>
        </w:rPr>
      </w:pPr>
    </w:p>
    <w:p w:rsidR="00F06DE6" w:rsidRDefault="00F06DE6" w:rsidP="0084320A">
      <w:pPr>
        <w:rPr>
          <w:rFonts w:ascii="Arial" w:hAnsi="Arial" w:cs="Arial"/>
          <w:sz w:val="18"/>
          <w:szCs w:val="18"/>
        </w:rPr>
      </w:pPr>
    </w:p>
    <w:p w:rsidR="00F06DE6" w:rsidRDefault="00F06DE6" w:rsidP="0084320A">
      <w:pPr>
        <w:rPr>
          <w:rFonts w:ascii="Arial" w:hAnsi="Arial" w:cs="Arial"/>
          <w:sz w:val="18"/>
          <w:szCs w:val="18"/>
        </w:rPr>
      </w:pPr>
    </w:p>
    <w:p w:rsidR="00F06DE6" w:rsidRDefault="00F06DE6" w:rsidP="0084320A">
      <w:pPr>
        <w:rPr>
          <w:rFonts w:ascii="Arial" w:hAnsi="Arial" w:cs="Arial"/>
          <w:sz w:val="18"/>
          <w:szCs w:val="18"/>
        </w:rPr>
      </w:pPr>
    </w:p>
    <w:p w:rsidR="0084320A" w:rsidRDefault="0084320A" w:rsidP="008432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Podpis a razítko ošetřujícího     </w:t>
      </w:r>
    </w:p>
    <w:p w:rsidR="0084320A" w:rsidRDefault="0084320A" w:rsidP="0084320A">
      <w:pPr>
        <w:pStyle w:val="Zp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lékaře</w:t>
      </w:r>
    </w:p>
    <w:p w:rsidR="0084320A" w:rsidRDefault="0084320A" w:rsidP="0084320A">
      <w:pPr>
        <w:pStyle w:val="Zpat"/>
        <w:rPr>
          <w:rFonts w:ascii="Arial" w:hAnsi="Arial" w:cs="Arial"/>
          <w:sz w:val="18"/>
          <w:szCs w:val="18"/>
        </w:rPr>
      </w:pPr>
    </w:p>
    <w:p w:rsidR="0084320A" w:rsidRDefault="0084320A" w:rsidP="0084320A">
      <w:pPr>
        <w:pStyle w:val="Zpat"/>
        <w:rPr>
          <w:rFonts w:ascii="Arial" w:hAnsi="Arial" w:cs="Arial"/>
          <w:sz w:val="18"/>
          <w:szCs w:val="18"/>
        </w:rPr>
      </w:pPr>
    </w:p>
    <w:p w:rsidR="00B22699" w:rsidRDefault="00984B54" w:rsidP="0084320A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</w:t>
      </w:r>
      <w:bookmarkStart w:id="0" w:name="_GoBack"/>
      <w:bookmarkEnd w:id="0"/>
    </w:p>
    <w:p w:rsidR="00B22699" w:rsidRPr="00984B54" w:rsidRDefault="00B22699" w:rsidP="00B22699">
      <w:pPr>
        <w:pStyle w:val="Zhlav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984B54">
        <w:rPr>
          <w:rFonts w:ascii="Arial" w:hAnsi="Arial" w:cs="Arial"/>
          <w:sz w:val="16"/>
          <w:szCs w:val="16"/>
        </w:rPr>
        <w:t>MĚSTSKÝ ÚŘAD PŘELOUČ,</w:t>
      </w:r>
      <w:r w:rsidRPr="00984B54">
        <w:rPr>
          <w:rFonts w:ascii="Arial" w:hAnsi="Arial" w:cs="Arial"/>
          <w:sz w:val="16"/>
          <w:szCs w:val="16"/>
        </w:rPr>
        <w:tab/>
        <w:t xml:space="preserve"> Československé armády 1665, 535 33 Přelouč</w:t>
      </w:r>
    </w:p>
    <w:p w:rsidR="00B22699" w:rsidRPr="00984B54" w:rsidRDefault="00B22699" w:rsidP="00B22699">
      <w:pPr>
        <w:pStyle w:val="Nadpis1"/>
        <w:rPr>
          <w:rFonts w:cs="Arial"/>
          <w:sz w:val="16"/>
          <w:szCs w:val="16"/>
        </w:rPr>
      </w:pPr>
      <w:r w:rsidRPr="00984B54">
        <w:rPr>
          <w:rFonts w:cs="Arial"/>
          <w:b w:val="0"/>
          <w:sz w:val="16"/>
          <w:szCs w:val="16"/>
        </w:rPr>
        <w:t>odbor sociální</w:t>
      </w:r>
    </w:p>
    <w:p w:rsidR="00B22699" w:rsidRPr="00984B54" w:rsidRDefault="00B22699" w:rsidP="00B22699">
      <w:pPr>
        <w:pStyle w:val="Zhlav"/>
        <w:tabs>
          <w:tab w:val="left" w:pos="708"/>
        </w:tabs>
        <w:spacing w:before="180"/>
        <w:rPr>
          <w:rFonts w:ascii="Arial" w:hAnsi="Arial" w:cs="Arial"/>
          <w:sz w:val="16"/>
          <w:szCs w:val="16"/>
        </w:rPr>
      </w:pPr>
      <w:r w:rsidRPr="00984B54">
        <w:rPr>
          <w:rFonts w:ascii="Arial" w:hAnsi="Arial" w:cs="Arial"/>
          <w:sz w:val="16"/>
          <w:szCs w:val="16"/>
        </w:rPr>
        <w:t>telefon : 466 094 167                   e-mail</w:t>
      </w:r>
      <w:r w:rsidRPr="00984B54">
        <w:rPr>
          <w:rFonts w:ascii="Arial" w:hAnsi="Arial" w:cs="Arial"/>
          <w:b/>
          <w:sz w:val="16"/>
          <w:szCs w:val="16"/>
        </w:rPr>
        <w:t xml:space="preserve"> : </w:t>
      </w:r>
      <w:hyperlink r:id="rId7" w:history="1">
        <w:r w:rsidRPr="00984B54">
          <w:rPr>
            <w:rStyle w:val="Hypertextovodkaz"/>
            <w:rFonts w:ascii="Arial" w:hAnsi="Arial" w:cs="Arial"/>
            <w:color w:val="auto"/>
            <w:sz w:val="16"/>
            <w:szCs w:val="16"/>
          </w:rPr>
          <w:t>blanka.konvalinova@mestoprelouc.cz</w:t>
        </w:r>
      </w:hyperlink>
      <w:r w:rsidRPr="00984B54">
        <w:rPr>
          <w:rFonts w:ascii="Arial" w:hAnsi="Arial" w:cs="Arial"/>
          <w:sz w:val="16"/>
          <w:szCs w:val="16"/>
        </w:rPr>
        <w:t xml:space="preserve">    </w:t>
      </w:r>
      <w:r w:rsidRPr="00984B54">
        <w:rPr>
          <w:rFonts w:ascii="Arial" w:hAnsi="Arial" w:cs="Arial"/>
          <w:sz w:val="16"/>
          <w:szCs w:val="16"/>
        </w:rPr>
        <w:tab/>
        <w:t xml:space="preserve"> www.mestoprelouc.cz</w:t>
      </w:r>
    </w:p>
    <w:p w:rsidR="00B22699" w:rsidRPr="00B22699" w:rsidRDefault="00B22699" w:rsidP="00B22699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984B54">
        <w:rPr>
          <w:rFonts w:ascii="Arial" w:hAnsi="Arial" w:cs="Arial"/>
          <w:sz w:val="16"/>
          <w:szCs w:val="16"/>
        </w:rPr>
        <w:t xml:space="preserve">              466 094 162                                </w:t>
      </w:r>
      <w:hyperlink r:id="rId8" w:history="1">
        <w:r w:rsidRPr="00984B54">
          <w:rPr>
            <w:rStyle w:val="Hypertextovodkaz"/>
            <w:rFonts w:ascii="Arial" w:hAnsi="Arial" w:cs="Arial"/>
            <w:color w:val="auto"/>
            <w:sz w:val="16"/>
            <w:szCs w:val="16"/>
          </w:rPr>
          <w:t>hana.kutílkova@mestoprelouc.cz</w:t>
        </w:r>
      </w:hyperlink>
    </w:p>
    <w:sectPr w:rsidR="00B22699" w:rsidRPr="00B22699" w:rsidSect="00B22699">
      <w:pgSz w:w="11906" w:h="16838"/>
      <w:pgMar w:top="993" w:right="1417" w:bottom="568" w:left="1417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16" w:rsidRDefault="00837F16" w:rsidP="00B22699">
      <w:r>
        <w:separator/>
      </w:r>
    </w:p>
  </w:endnote>
  <w:endnote w:type="continuationSeparator" w:id="0">
    <w:p w:rsidR="00837F16" w:rsidRDefault="00837F16" w:rsidP="00B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16" w:rsidRDefault="00837F16" w:rsidP="00B22699">
      <w:r>
        <w:separator/>
      </w:r>
    </w:p>
  </w:footnote>
  <w:footnote w:type="continuationSeparator" w:id="0">
    <w:p w:rsidR="00837F16" w:rsidRDefault="00837F16" w:rsidP="00B2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8539B"/>
    <w:multiLevelType w:val="hybridMultilevel"/>
    <w:tmpl w:val="020E3730"/>
    <w:lvl w:ilvl="0" w:tplc="88A6D81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3B9"/>
    <w:rsid w:val="002B0ED2"/>
    <w:rsid w:val="003B13B9"/>
    <w:rsid w:val="00780DD9"/>
    <w:rsid w:val="00837F16"/>
    <w:rsid w:val="0084320A"/>
    <w:rsid w:val="00984B54"/>
    <w:rsid w:val="00A85627"/>
    <w:rsid w:val="00AB045A"/>
    <w:rsid w:val="00B22699"/>
    <w:rsid w:val="00F06DE6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AABBA0-79A7-4C18-9EDD-0BBB6F67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699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1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43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32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4320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84320A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22699"/>
    <w:rPr>
      <w:rFonts w:ascii="Arial" w:eastAsia="Times New Roman" w:hAnsi="Arial" w:cs="Times New Roman"/>
      <w:b/>
      <w:sz w:val="24"/>
      <w:szCs w:val="20"/>
    </w:rPr>
  </w:style>
  <w:style w:type="character" w:styleId="Hypertextovodkaz">
    <w:name w:val="Hyperlink"/>
    <w:rsid w:val="00B2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ut&#237;lkova@mestoprelou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nka.konvalinova@mestoprelo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jitka.burketova</dc:creator>
  <cp:lastModifiedBy>Blanka Konvalinová</cp:lastModifiedBy>
  <cp:revision>4</cp:revision>
  <dcterms:created xsi:type="dcterms:W3CDTF">2015-12-28T12:04:00Z</dcterms:created>
  <dcterms:modified xsi:type="dcterms:W3CDTF">2015-12-28T13:53:00Z</dcterms:modified>
</cp:coreProperties>
</file>